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06601" w14:textId="77777777" w:rsidR="008112AF" w:rsidRPr="008112AF" w:rsidRDefault="008112AF" w:rsidP="008112AF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  <w:r w:rsidRPr="008112AF">
        <w:rPr>
          <w:rFonts w:ascii="Arial" w:hAnsi="Arial"/>
          <w:b/>
          <w:sz w:val="28"/>
        </w:rPr>
        <w:t>Innovative Product Owner Authorization of Use Certification</w:t>
      </w:r>
    </w:p>
    <w:p w14:paraId="00160810" w14:textId="77777777" w:rsidR="008112AF" w:rsidRDefault="008112AF" w:rsidP="00347703">
      <w:pPr>
        <w:rPr>
          <w:rFonts w:ascii="Arial" w:hAnsi="Arial"/>
          <w:sz w:val="24"/>
        </w:rPr>
      </w:pPr>
    </w:p>
    <w:p w14:paraId="683FFD2A" w14:textId="77777777" w:rsidR="00347703" w:rsidRDefault="00C6372A" w:rsidP="0034770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D#</w:t>
      </w:r>
      <w:r w:rsidR="00347703">
        <w:rPr>
          <w:rFonts w:ascii="Arial" w:hAnsi="Arial"/>
          <w:sz w:val="24"/>
        </w:rPr>
        <w:t xml:space="preserve"> </w:t>
      </w:r>
      <w:bookmarkStart w:id="1" w:name="Text4"/>
      <w:r w:rsidRPr="00C6372A">
        <w:rPr>
          <w:sz w:val="22"/>
          <w:u w:val="single"/>
        </w:rPr>
        <w:fldChar w:fldCharType="begin">
          <w:ffData>
            <w:name w:val="Text4"/>
            <w:enabled/>
            <w:calcOnExit w:val="0"/>
            <w:textInput>
              <w:default w:val="Wastewater Permit Number"/>
              <w:maxLength w:val="75"/>
              <w:format w:val="TITLE CASE"/>
            </w:textInput>
          </w:ffData>
        </w:fldChar>
      </w:r>
      <w:r w:rsidRPr="00C6372A">
        <w:rPr>
          <w:sz w:val="22"/>
          <w:u w:val="single"/>
        </w:rPr>
        <w:instrText xml:space="preserve"> FORMTEXT </w:instrText>
      </w:r>
      <w:r w:rsidRPr="00C6372A">
        <w:rPr>
          <w:sz w:val="22"/>
          <w:u w:val="single"/>
        </w:rPr>
      </w:r>
      <w:r w:rsidRPr="00C6372A">
        <w:rPr>
          <w:sz w:val="22"/>
          <w:u w:val="single"/>
        </w:rPr>
        <w:fldChar w:fldCharType="separate"/>
      </w:r>
      <w:r w:rsidRPr="00C6372A">
        <w:rPr>
          <w:noProof/>
          <w:sz w:val="22"/>
          <w:u w:val="single"/>
        </w:rPr>
        <w:t>Wastewater Permit Number</w:t>
      </w:r>
      <w:r w:rsidRPr="00C6372A">
        <w:rPr>
          <w:sz w:val="22"/>
          <w:u w:val="single"/>
        </w:rPr>
        <w:fldChar w:fldCharType="end"/>
      </w:r>
      <w:bookmarkEnd w:id="1"/>
    </w:p>
    <w:p w14:paraId="79E02CAA" w14:textId="77777777" w:rsidR="00347703" w:rsidRDefault="00C6372A" w:rsidP="0034770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Building Permit </w:t>
      </w:r>
      <w:r w:rsidR="00347703">
        <w:rPr>
          <w:rFonts w:ascii="Arial" w:hAnsi="Arial"/>
          <w:sz w:val="24"/>
        </w:rPr>
        <w:t xml:space="preserve">#  </w:t>
      </w:r>
      <w:r w:rsidRPr="00C6372A">
        <w:rPr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default w:val="Building Permit Number"/>
              <w:maxLength w:val="75"/>
              <w:format w:val="TITLE CASE"/>
            </w:textInput>
          </w:ffData>
        </w:fldChar>
      </w:r>
      <w:r w:rsidRPr="00C6372A">
        <w:rPr>
          <w:sz w:val="22"/>
          <w:u w:val="single"/>
        </w:rPr>
        <w:instrText xml:space="preserve"> FORMTEXT </w:instrText>
      </w:r>
      <w:r w:rsidRPr="00C6372A">
        <w:rPr>
          <w:sz w:val="22"/>
          <w:u w:val="single"/>
        </w:rPr>
      </w:r>
      <w:r w:rsidRPr="00C6372A">
        <w:rPr>
          <w:sz w:val="22"/>
          <w:u w:val="single"/>
        </w:rPr>
        <w:fldChar w:fldCharType="separate"/>
      </w:r>
      <w:r w:rsidRPr="00C6372A">
        <w:rPr>
          <w:noProof/>
          <w:sz w:val="22"/>
          <w:u w:val="single"/>
        </w:rPr>
        <w:t>Building Permit Number</w:t>
      </w:r>
      <w:r w:rsidRPr="00C6372A">
        <w:rPr>
          <w:sz w:val="22"/>
          <w:u w:val="single"/>
        </w:rPr>
        <w:fldChar w:fldCharType="end"/>
      </w:r>
    </w:p>
    <w:p w14:paraId="281E7FA1" w14:textId="77777777" w:rsidR="00347703" w:rsidRPr="00347703" w:rsidRDefault="00347703" w:rsidP="00347703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 xml:space="preserve">Address: </w:t>
      </w:r>
      <w:r w:rsidR="00C6372A" w:rsidRPr="00C6372A">
        <w:rPr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default w:val="Property Address Of Project"/>
              <w:maxLength w:val="75"/>
              <w:format w:val="TITLE CASE"/>
            </w:textInput>
          </w:ffData>
        </w:fldChar>
      </w:r>
      <w:r w:rsidR="00C6372A" w:rsidRPr="00C6372A">
        <w:rPr>
          <w:sz w:val="22"/>
          <w:u w:val="single"/>
        </w:rPr>
        <w:instrText xml:space="preserve"> FORMTEXT </w:instrText>
      </w:r>
      <w:r w:rsidR="00C6372A" w:rsidRPr="00C6372A">
        <w:rPr>
          <w:sz w:val="22"/>
          <w:u w:val="single"/>
        </w:rPr>
      </w:r>
      <w:r w:rsidR="00C6372A" w:rsidRPr="00C6372A">
        <w:rPr>
          <w:sz w:val="22"/>
          <w:u w:val="single"/>
        </w:rPr>
        <w:fldChar w:fldCharType="separate"/>
      </w:r>
      <w:r w:rsidR="00C6372A" w:rsidRPr="00C6372A">
        <w:rPr>
          <w:noProof/>
          <w:sz w:val="22"/>
          <w:u w:val="single"/>
        </w:rPr>
        <w:t>Property Address Of Project</w:t>
      </w:r>
      <w:r w:rsidR="00C6372A" w:rsidRPr="00C6372A">
        <w:rPr>
          <w:sz w:val="22"/>
          <w:u w:val="single"/>
        </w:rPr>
        <w:fldChar w:fldCharType="end"/>
      </w:r>
    </w:p>
    <w:p w14:paraId="3512FF5B" w14:textId="77777777" w:rsidR="00347703" w:rsidRDefault="00347703" w:rsidP="0034770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PIN:  </w:t>
      </w:r>
      <w:r w:rsidR="00C6372A" w:rsidRPr="00C6372A">
        <w:rPr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default w:val="Pin Number"/>
              <w:maxLength w:val="75"/>
              <w:format w:val="TITLE CASE"/>
            </w:textInput>
          </w:ffData>
        </w:fldChar>
      </w:r>
      <w:r w:rsidR="00C6372A" w:rsidRPr="00C6372A">
        <w:rPr>
          <w:sz w:val="22"/>
          <w:u w:val="single"/>
        </w:rPr>
        <w:instrText xml:space="preserve"> FORMTEXT </w:instrText>
      </w:r>
      <w:r w:rsidR="00C6372A" w:rsidRPr="00C6372A">
        <w:rPr>
          <w:sz w:val="22"/>
          <w:u w:val="single"/>
        </w:rPr>
      </w:r>
      <w:r w:rsidR="00C6372A" w:rsidRPr="00C6372A">
        <w:rPr>
          <w:sz w:val="22"/>
          <w:u w:val="single"/>
        </w:rPr>
        <w:fldChar w:fldCharType="separate"/>
      </w:r>
      <w:r w:rsidR="00C6372A" w:rsidRPr="00C6372A">
        <w:rPr>
          <w:noProof/>
          <w:sz w:val="22"/>
          <w:u w:val="single"/>
        </w:rPr>
        <w:t>Pin Number</w:t>
      </w:r>
      <w:r w:rsidR="00C6372A" w:rsidRPr="00C6372A">
        <w:rPr>
          <w:sz w:val="22"/>
          <w:u w:val="single"/>
        </w:rPr>
        <w:fldChar w:fldCharType="end"/>
      </w:r>
      <w:r>
        <w:rPr>
          <w:rFonts w:ascii="Arial" w:hAnsi="Arial"/>
          <w:sz w:val="24"/>
        </w:rPr>
        <w:t xml:space="preserve">  </w:t>
      </w:r>
    </w:p>
    <w:p w14:paraId="34DB24EB" w14:textId="77777777" w:rsidR="00347703" w:rsidRDefault="00347703">
      <w:pPr>
        <w:rPr>
          <w:rFonts w:ascii="Arial" w:hAnsi="Arial"/>
          <w:sz w:val="24"/>
        </w:rPr>
      </w:pPr>
    </w:p>
    <w:p w14:paraId="56242390" w14:textId="77777777" w:rsidR="0067525A" w:rsidRDefault="0067525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I, </w:t>
      </w:r>
      <w:r w:rsidR="00C6372A">
        <w:rPr>
          <w:sz w:val="22"/>
        </w:rPr>
        <w:fldChar w:fldCharType="begin">
          <w:ffData>
            <w:name w:val=""/>
            <w:enabled/>
            <w:calcOnExit w:val="0"/>
            <w:textInput>
              <w:default w:val="Owners Name Printed"/>
              <w:maxLength w:val="75"/>
              <w:format w:val="TITLE CASE"/>
            </w:textInput>
          </w:ffData>
        </w:fldChar>
      </w:r>
      <w:r w:rsidR="00C6372A">
        <w:rPr>
          <w:sz w:val="22"/>
        </w:rPr>
        <w:instrText xml:space="preserve"> FORMTEXT </w:instrText>
      </w:r>
      <w:r w:rsidR="00C6372A">
        <w:rPr>
          <w:sz w:val="22"/>
        </w:rPr>
      </w:r>
      <w:r w:rsidR="00C6372A">
        <w:rPr>
          <w:sz w:val="22"/>
        </w:rPr>
        <w:fldChar w:fldCharType="separate"/>
      </w:r>
      <w:r w:rsidR="00C6372A">
        <w:rPr>
          <w:noProof/>
          <w:sz w:val="22"/>
        </w:rPr>
        <w:t>Owners Name Printed</w:t>
      </w:r>
      <w:r w:rsidR="00C6372A">
        <w:rPr>
          <w:sz w:val="22"/>
        </w:rPr>
        <w:fldChar w:fldCharType="end"/>
      </w:r>
      <w:r>
        <w:rPr>
          <w:rFonts w:ascii="Arial" w:hAnsi="Arial"/>
          <w:sz w:val="24"/>
        </w:rPr>
        <w:t xml:space="preserve"> hereby request the innovative wastewater</w:t>
      </w:r>
    </w:p>
    <w:p w14:paraId="43751D22" w14:textId="77777777" w:rsidR="0067525A" w:rsidRPr="00347703" w:rsidRDefault="008112A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</w:t>
      </w:r>
      <w:r w:rsidR="00347703">
        <w:rPr>
          <w:rFonts w:ascii="Arial" w:hAnsi="Arial"/>
          <w:sz w:val="24"/>
        </w:rPr>
        <w:t>rip system</w:t>
      </w:r>
      <w:r w:rsidR="0067525A">
        <w:rPr>
          <w:rFonts w:ascii="Arial" w:hAnsi="Arial"/>
          <w:sz w:val="24"/>
        </w:rPr>
        <w:t xml:space="preserve"> </w:t>
      </w:r>
      <w:r w:rsidR="00347703">
        <w:rPr>
          <w:rFonts w:ascii="Arial" w:hAnsi="Arial"/>
          <w:sz w:val="24"/>
        </w:rPr>
        <w:t xml:space="preserve">marked below </w:t>
      </w:r>
      <w:r w:rsidR="0067525A">
        <w:rPr>
          <w:rFonts w:ascii="Arial" w:hAnsi="Arial"/>
          <w:sz w:val="24"/>
        </w:rPr>
        <w:t>to be used in my wastewater tre</w:t>
      </w:r>
      <w:r w:rsidR="00347703">
        <w:rPr>
          <w:rFonts w:ascii="Arial" w:hAnsi="Arial"/>
          <w:sz w:val="24"/>
        </w:rPr>
        <w:t>atment and dispersal system for my</w:t>
      </w:r>
      <w:r w:rsidR="0067525A">
        <w:rPr>
          <w:rFonts w:ascii="Arial" w:hAnsi="Arial"/>
          <w:sz w:val="24"/>
        </w:rPr>
        <w:t xml:space="preserve"> property located at </w:t>
      </w:r>
      <w:r w:rsidR="00347703">
        <w:rPr>
          <w:rFonts w:ascii="Arial" w:hAnsi="Arial"/>
          <w:sz w:val="24"/>
        </w:rPr>
        <w:t xml:space="preserve">the above address and PIN </w:t>
      </w:r>
      <w:proofErr w:type="gramStart"/>
      <w:r w:rsidR="00347703">
        <w:rPr>
          <w:rFonts w:ascii="Arial" w:hAnsi="Arial"/>
          <w:sz w:val="24"/>
        </w:rPr>
        <w:t>number, and</w:t>
      </w:r>
      <w:proofErr w:type="gramEnd"/>
      <w:r w:rsidR="00347703">
        <w:rPr>
          <w:rFonts w:ascii="Arial" w:hAnsi="Arial"/>
          <w:sz w:val="24"/>
        </w:rPr>
        <w:t xml:space="preserve"> permitted under the above </w:t>
      </w:r>
      <w:r>
        <w:rPr>
          <w:rFonts w:ascii="Arial" w:hAnsi="Arial"/>
          <w:sz w:val="24"/>
        </w:rPr>
        <w:t xml:space="preserve">Wake County </w:t>
      </w:r>
      <w:r w:rsidR="00347703">
        <w:rPr>
          <w:rFonts w:ascii="Arial" w:hAnsi="Arial"/>
          <w:sz w:val="24"/>
        </w:rPr>
        <w:t xml:space="preserve">Wastewater System Permit number. </w:t>
      </w:r>
      <w:r>
        <w:rPr>
          <w:rFonts w:ascii="Arial" w:hAnsi="Arial"/>
          <w:sz w:val="24"/>
        </w:rPr>
        <w:t xml:space="preserve">If Advanced Treatment is Required, the level of treatment is also marked below, and a separate innovate authorization letter will be filled out, if required, for that product. </w:t>
      </w:r>
    </w:p>
    <w:p w14:paraId="7EEB88AD" w14:textId="77777777" w:rsidR="0067525A" w:rsidRDefault="0067525A">
      <w:pPr>
        <w:rPr>
          <w:rFonts w:ascii="Arial" w:hAnsi="Arial"/>
          <w:sz w:val="24"/>
          <w:u w:val="single"/>
        </w:rPr>
      </w:pPr>
    </w:p>
    <w:p w14:paraId="2CE74132" w14:textId="77777777" w:rsidR="00347703" w:rsidRDefault="0067525A" w:rsidP="00347703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 xml:space="preserve"> </w:t>
      </w:r>
      <w:r w:rsidR="00347703">
        <w:rPr>
          <w:rFonts w:ascii="Arial" w:hAnsi="Arial"/>
          <w:sz w:val="24"/>
        </w:rPr>
        <w:tab/>
      </w:r>
      <w:r w:rsidR="00347703">
        <w:rPr>
          <w:rFonts w:ascii="Arial" w:hAnsi="Arial"/>
          <w:sz w:val="24"/>
          <w:u w:val="single"/>
        </w:rPr>
        <w:tab/>
      </w:r>
      <w:r w:rsidR="00347703">
        <w:rPr>
          <w:rFonts w:ascii="Arial" w:hAnsi="Arial"/>
          <w:sz w:val="24"/>
          <w:u w:val="single"/>
        </w:rPr>
        <w:tab/>
      </w:r>
      <w:r w:rsidR="00347703">
        <w:rPr>
          <w:rFonts w:ascii="Arial" w:hAnsi="Arial"/>
          <w:sz w:val="24"/>
          <w:u w:val="single"/>
        </w:rPr>
        <w:tab/>
      </w:r>
      <w:r w:rsidR="00347703">
        <w:rPr>
          <w:rFonts w:ascii="Arial" w:hAnsi="Arial"/>
          <w:sz w:val="24"/>
          <w:u w:val="single"/>
        </w:rPr>
        <w:tab/>
      </w:r>
      <w:r w:rsidR="00347703">
        <w:rPr>
          <w:rFonts w:ascii="Arial" w:hAnsi="Arial"/>
          <w:sz w:val="24"/>
          <w:u w:val="single"/>
        </w:rPr>
        <w:tab/>
      </w:r>
      <w:r w:rsidR="00347703">
        <w:rPr>
          <w:rFonts w:ascii="Arial" w:hAnsi="Arial"/>
          <w:sz w:val="24"/>
        </w:rPr>
        <w:t xml:space="preserve"> </w:t>
      </w:r>
    </w:p>
    <w:p w14:paraId="3EBCE7D1" w14:textId="77777777" w:rsidR="0067525A" w:rsidRDefault="0034770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67525A">
        <w:rPr>
          <w:rFonts w:ascii="Arial" w:hAnsi="Arial"/>
          <w:sz w:val="24"/>
        </w:rPr>
        <w:t>Owner</w:t>
      </w:r>
      <w:r>
        <w:rPr>
          <w:rFonts w:ascii="Arial" w:hAnsi="Arial"/>
          <w:sz w:val="24"/>
        </w:rPr>
        <w:t xml:space="preserve"> Signature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</w:t>
      </w:r>
    </w:p>
    <w:p w14:paraId="70160FCB" w14:textId="77777777" w:rsidR="0067525A" w:rsidRDefault="0067525A">
      <w:pPr>
        <w:rPr>
          <w:rFonts w:ascii="Arial" w:hAnsi="Arial"/>
          <w:sz w:val="24"/>
        </w:rPr>
      </w:pPr>
    </w:p>
    <w:p w14:paraId="1968DAE8" w14:textId="77777777" w:rsidR="0067525A" w:rsidRDefault="0067525A">
      <w:pPr>
        <w:rPr>
          <w:rFonts w:ascii="Arial" w:hAnsi="Arial"/>
          <w:sz w:val="24"/>
        </w:rPr>
      </w:pPr>
    </w:p>
    <w:p w14:paraId="66A2A901" w14:textId="77777777" w:rsidR="0067525A" w:rsidRPr="00347703" w:rsidRDefault="0067525A">
      <w:pPr>
        <w:rPr>
          <w:rFonts w:ascii="Arial" w:hAnsi="Arial"/>
          <w:u w:val="single"/>
        </w:rPr>
      </w:pPr>
      <w:r w:rsidRPr="00347703">
        <w:rPr>
          <w:rFonts w:ascii="Arial" w:hAnsi="Arial"/>
          <w:b/>
          <w:u w:val="single"/>
        </w:rPr>
        <w:t>Generic Name</w:t>
      </w:r>
      <w:r w:rsidRPr="00347703">
        <w:rPr>
          <w:rFonts w:ascii="Arial" w:hAnsi="Arial"/>
        </w:rPr>
        <w:t xml:space="preserve">                           </w:t>
      </w:r>
      <w:r w:rsidRPr="00347703">
        <w:rPr>
          <w:rFonts w:ascii="Arial" w:hAnsi="Arial"/>
          <w:b/>
          <w:u w:val="single"/>
        </w:rPr>
        <w:t>Proprietary Name</w:t>
      </w:r>
      <w:r w:rsidRPr="00347703">
        <w:rPr>
          <w:rFonts w:ascii="Arial" w:hAnsi="Arial"/>
          <w:b/>
        </w:rPr>
        <w:tab/>
      </w:r>
      <w:r w:rsidRPr="00347703">
        <w:rPr>
          <w:rFonts w:ascii="Arial" w:hAnsi="Arial"/>
          <w:b/>
        </w:rPr>
        <w:tab/>
      </w:r>
      <w:r w:rsidR="00347703">
        <w:rPr>
          <w:rFonts w:ascii="Arial" w:hAnsi="Arial"/>
          <w:b/>
        </w:rPr>
        <w:tab/>
      </w:r>
      <w:r w:rsidR="00347703">
        <w:rPr>
          <w:rFonts w:ascii="Arial" w:hAnsi="Arial"/>
          <w:b/>
        </w:rPr>
        <w:tab/>
      </w:r>
      <w:r w:rsidRPr="00347703">
        <w:rPr>
          <w:rFonts w:ascii="Arial" w:hAnsi="Arial"/>
          <w:b/>
          <w:u w:val="single"/>
        </w:rPr>
        <w:t>Innovative Approval #</w:t>
      </w:r>
    </w:p>
    <w:p w14:paraId="093A8A72" w14:textId="77777777" w:rsidR="0067525A" w:rsidRDefault="0067525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25DDED4A" w14:textId="77777777" w:rsidR="0067525A" w:rsidRDefault="00C6372A"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sz w:val="22"/>
        </w:rPr>
        <w:instrText xml:space="preserve"> FORMCHECKBOX </w:instrText>
      </w:r>
      <w:r w:rsidR="009C1B6E">
        <w:rPr>
          <w:sz w:val="22"/>
        </w:rPr>
      </w:r>
      <w:r w:rsidR="009C1B6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"/>
      <w:r w:rsidR="00347703">
        <w:t xml:space="preserve"> Perc-Rite</w:t>
      </w:r>
      <w:r w:rsidR="00742E09">
        <w:t xml:space="preserve"> Drip</w:t>
      </w:r>
      <w:r>
        <w:tab/>
      </w:r>
      <w:r w:rsidR="00347703">
        <w:t>American Perc-Rite</w:t>
      </w:r>
      <w:r w:rsidR="0067525A" w:rsidRPr="00347703">
        <w:t xml:space="preserve"> </w:t>
      </w:r>
      <w:r w:rsidR="00347703">
        <w:t xml:space="preserve">Subsurface Drip </w:t>
      </w:r>
      <w:r w:rsidR="00742E09">
        <w:t>System, Anaerobic</w:t>
      </w:r>
      <w:r w:rsidR="00347703">
        <w:tab/>
        <w:t>IWWS-1993-1-R7A</w:t>
      </w:r>
    </w:p>
    <w:p w14:paraId="4DE4FA5C" w14:textId="77777777" w:rsidR="007B5D59" w:rsidRDefault="00C6372A"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C1B6E">
        <w:rPr>
          <w:sz w:val="22"/>
        </w:rPr>
      </w:r>
      <w:r w:rsidR="009C1B6E">
        <w:rPr>
          <w:sz w:val="22"/>
        </w:rPr>
        <w:fldChar w:fldCharType="separate"/>
      </w:r>
      <w:r>
        <w:rPr>
          <w:sz w:val="22"/>
        </w:rPr>
        <w:fldChar w:fldCharType="end"/>
      </w:r>
      <w:r w:rsidR="00347703" w:rsidRPr="00347703">
        <w:t xml:space="preserve"> P</w:t>
      </w:r>
      <w:r w:rsidR="00347703">
        <w:t xml:space="preserve">erc-Rite </w:t>
      </w:r>
      <w:r w:rsidR="00742E09">
        <w:t>Drip</w:t>
      </w:r>
      <w:r>
        <w:tab/>
      </w:r>
      <w:r w:rsidR="00347703">
        <w:t>American Perc-Rite Subsurface Drip</w:t>
      </w:r>
      <w:r w:rsidR="00742E09">
        <w:t xml:space="preserve"> System</w:t>
      </w:r>
      <w:r w:rsidR="00347703">
        <w:t xml:space="preserve">, </w:t>
      </w:r>
      <w:r w:rsidR="00742E09">
        <w:t>Aerobic</w:t>
      </w:r>
      <w:r w:rsidR="00742E09">
        <w:tab/>
      </w:r>
      <w:r w:rsidR="007B5D59">
        <w:t>IWWS-93-1-R6B</w:t>
      </w:r>
    </w:p>
    <w:p w14:paraId="64658A64" w14:textId="77777777" w:rsidR="00742E09" w:rsidRDefault="00C6372A"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C1B6E">
        <w:rPr>
          <w:sz w:val="22"/>
        </w:rPr>
      </w:r>
      <w:r w:rsidR="009C1B6E">
        <w:rPr>
          <w:sz w:val="22"/>
        </w:rPr>
        <w:fldChar w:fldCharType="separate"/>
      </w:r>
      <w:r>
        <w:rPr>
          <w:sz w:val="22"/>
        </w:rPr>
        <w:fldChar w:fldCharType="end"/>
      </w:r>
      <w:r w:rsidR="008112AF">
        <w:t xml:space="preserve"> Delta Drip</w:t>
      </w:r>
      <w:r w:rsidR="008112AF">
        <w:tab/>
      </w:r>
      <w:r w:rsidR="008112AF">
        <w:tab/>
        <w:t>Delta Subsurface Drip System</w:t>
      </w:r>
      <w:r w:rsidR="008112AF">
        <w:tab/>
      </w:r>
      <w:r w:rsidR="008112AF">
        <w:tab/>
      </w:r>
      <w:r w:rsidR="008112AF">
        <w:tab/>
      </w:r>
      <w:r w:rsidR="008112AF">
        <w:tab/>
        <w:t>IWWS-2001-1</w:t>
      </w:r>
    </w:p>
    <w:p w14:paraId="267AF88B" w14:textId="77777777" w:rsidR="00742E09" w:rsidRDefault="00C6372A"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C1B6E">
        <w:rPr>
          <w:sz w:val="22"/>
        </w:rPr>
      </w:r>
      <w:r w:rsidR="009C1B6E">
        <w:rPr>
          <w:sz w:val="22"/>
        </w:rPr>
        <w:fldChar w:fldCharType="separate"/>
      </w:r>
      <w:r>
        <w:rPr>
          <w:sz w:val="22"/>
        </w:rPr>
        <w:fldChar w:fldCharType="end"/>
      </w:r>
      <w:r w:rsidR="00742E09">
        <w:t xml:space="preserve"> E-Z Drip</w:t>
      </w:r>
      <w:r w:rsidR="00742E09">
        <w:tab/>
      </w:r>
      <w:r w:rsidR="00742E09">
        <w:tab/>
        <w:t>E-Z Drip Subsurface Wastewater Drip System</w:t>
      </w:r>
      <w:r w:rsidR="007B5D59">
        <w:tab/>
      </w:r>
      <w:r w:rsidR="007B5D59">
        <w:tab/>
      </w:r>
      <w:r w:rsidR="00742E09">
        <w:t>IWWS-2007-1-R2</w:t>
      </w:r>
    </w:p>
    <w:p w14:paraId="569DBAA5" w14:textId="77777777" w:rsidR="00026800" w:rsidRDefault="00C6372A"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C1B6E">
        <w:rPr>
          <w:sz w:val="22"/>
        </w:rPr>
      </w:r>
      <w:r w:rsidR="009C1B6E">
        <w:rPr>
          <w:sz w:val="22"/>
        </w:rPr>
        <w:fldChar w:fldCharType="separate"/>
      </w:r>
      <w:r>
        <w:rPr>
          <w:sz w:val="22"/>
        </w:rPr>
        <w:fldChar w:fldCharType="end"/>
      </w:r>
      <w:r w:rsidR="00742E09">
        <w:t xml:space="preserve"> </w:t>
      </w:r>
      <w:proofErr w:type="spellStart"/>
      <w:r w:rsidR="00742E09">
        <w:t>Geoflow</w:t>
      </w:r>
      <w:proofErr w:type="spellEnd"/>
      <w:r w:rsidR="00742E09">
        <w:t xml:space="preserve"> Drip</w:t>
      </w:r>
      <w:r w:rsidR="007B5D59">
        <w:tab/>
      </w:r>
      <w:r w:rsidR="00742E09">
        <w:tab/>
      </w:r>
      <w:proofErr w:type="spellStart"/>
      <w:r w:rsidR="00742E09">
        <w:t>Geoflow’s</w:t>
      </w:r>
      <w:proofErr w:type="spellEnd"/>
      <w:r w:rsidR="00742E09">
        <w:t xml:space="preserve"> Subsurface Drip System</w:t>
      </w:r>
      <w:r w:rsidR="00742E09">
        <w:tab/>
      </w:r>
      <w:r w:rsidR="00742E09">
        <w:tab/>
      </w:r>
      <w:r w:rsidR="00742E09">
        <w:tab/>
      </w:r>
      <w:r w:rsidR="00742E09">
        <w:tab/>
        <w:t>IWWS-2000-2R</w:t>
      </w:r>
      <w:r w:rsidR="00026800">
        <w:tab/>
      </w:r>
    </w:p>
    <w:p w14:paraId="7C0E3716" w14:textId="77777777" w:rsidR="00026800" w:rsidRDefault="00026800"/>
    <w:p w14:paraId="48643D74" w14:textId="77777777" w:rsidR="00026800" w:rsidRDefault="00026800"/>
    <w:p w14:paraId="48966BB9" w14:textId="77777777" w:rsidR="00026800" w:rsidRDefault="00026800"/>
    <w:p w14:paraId="4DAF7737" w14:textId="77777777" w:rsidR="00B7065C" w:rsidRPr="00B7065C" w:rsidRDefault="007B5D59" w:rsidP="00026800">
      <w:pPr>
        <w:ind w:left="2160" w:firstLine="720"/>
      </w:pPr>
      <w:proofErr w:type="spellStart"/>
      <w:r>
        <w:t>Treament</w:t>
      </w:r>
      <w:proofErr w:type="spellEnd"/>
      <w:r>
        <w:t xml:space="preserve"> Level</w:t>
      </w:r>
      <w:r w:rsidR="00026800">
        <w:t xml:space="preserve">: </w:t>
      </w:r>
      <w:r w:rsidR="00B7065C">
        <w:tab/>
      </w:r>
      <w:r w:rsidR="00C6372A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372A">
        <w:rPr>
          <w:sz w:val="22"/>
        </w:rPr>
        <w:instrText xml:space="preserve"> FORMCHECKBOX </w:instrText>
      </w:r>
      <w:r w:rsidR="009C1B6E">
        <w:rPr>
          <w:sz w:val="22"/>
        </w:rPr>
      </w:r>
      <w:r w:rsidR="009C1B6E">
        <w:rPr>
          <w:sz w:val="22"/>
        </w:rPr>
        <w:fldChar w:fldCharType="separate"/>
      </w:r>
      <w:r w:rsidR="00C6372A">
        <w:rPr>
          <w:sz w:val="22"/>
        </w:rPr>
        <w:fldChar w:fldCharType="end"/>
      </w:r>
      <w:r w:rsidR="00C6372A">
        <w:t xml:space="preserve"> </w:t>
      </w:r>
      <w:r w:rsidR="00B7065C" w:rsidRPr="00B7065C">
        <w:t>Anaerobic</w:t>
      </w:r>
    </w:p>
    <w:p w14:paraId="5F7D5F1B" w14:textId="77777777" w:rsidR="00026800" w:rsidRDefault="00B7065C" w:rsidP="00026800">
      <w:pPr>
        <w:ind w:left="2160" w:firstLine="720"/>
      </w:pPr>
      <w:r>
        <w:tab/>
      </w:r>
      <w:r w:rsidR="00026800">
        <w:tab/>
      </w:r>
      <w:r w:rsidR="00C6372A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372A">
        <w:rPr>
          <w:sz w:val="22"/>
        </w:rPr>
        <w:instrText xml:space="preserve"> FORMCHECKBOX </w:instrText>
      </w:r>
      <w:r w:rsidR="009C1B6E">
        <w:rPr>
          <w:sz w:val="22"/>
        </w:rPr>
      </w:r>
      <w:r w:rsidR="009C1B6E">
        <w:rPr>
          <w:sz w:val="22"/>
        </w:rPr>
        <w:fldChar w:fldCharType="separate"/>
      </w:r>
      <w:r w:rsidR="00C6372A">
        <w:rPr>
          <w:sz w:val="22"/>
        </w:rPr>
        <w:fldChar w:fldCharType="end"/>
      </w:r>
      <w:r w:rsidR="00C6372A">
        <w:rPr>
          <w:sz w:val="22"/>
        </w:rPr>
        <w:t xml:space="preserve"> </w:t>
      </w:r>
      <w:r w:rsidR="00026800">
        <w:t>NSF40</w:t>
      </w:r>
    </w:p>
    <w:p w14:paraId="67B67EC0" w14:textId="77777777" w:rsidR="00026800" w:rsidRDefault="00026800">
      <w:r>
        <w:tab/>
      </w:r>
      <w:r>
        <w:tab/>
      </w:r>
      <w:r>
        <w:tab/>
      </w:r>
      <w:r>
        <w:tab/>
      </w:r>
      <w:r>
        <w:tab/>
      </w:r>
      <w:r>
        <w:tab/>
      </w:r>
      <w:r w:rsidR="00C6372A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372A">
        <w:rPr>
          <w:sz w:val="22"/>
        </w:rPr>
        <w:instrText xml:space="preserve"> FORMCHECKBOX </w:instrText>
      </w:r>
      <w:r w:rsidR="009C1B6E">
        <w:rPr>
          <w:sz w:val="22"/>
        </w:rPr>
      </w:r>
      <w:r w:rsidR="009C1B6E">
        <w:rPr>
          <w:sz w:val="22"/>
        </w:rPr>
        <w:fldChar w:fldCharType="separate"/>
      </w:r>
      <w:r w:rsidR="00C6372A">
        <w:rPr>
          <w:sz w:val="22"/>
        </w:rPr>
        <w:fldChar w:fldCharType="end"/>
      </w:r>
      <w:r w:rsidR="00C6372A">
        <w:rPr>
          <w:sz w:val="22"/>
        </w:rPr>
        <w:t xml:space="preserve"> </w:t>
      </w:r>
      <w:r>
        <w:t>TS-I</w:t>
      </w:r>
    </w:p>
    <w:p w14:paraId="5F2973D3" w14:textId="77777777" w:rsidR="00C6372A" w:rsidRDefault="00026800">
      <w:r>
        <w:tab/>
      </w:r>
      <w:r>
        <w:tab/>
      </w:r>
      <w:r>
        <w:tab/>
      </w:r>
      <w:r>
        <w:tab/>
      </w:r>
      <w:r>
        <w:tab/>
      </w:r>
      <w:r>
        <w:tab/>
      </w:r>
      <w:r w:rsidR="00C6372A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372A">
        <w:rPr>
          <w:sz w:val="22"/>
        </w:rPr>
        <w:instrText xml:space="preserve"> FORMCHECKBOX </w:instrText>
      </w:r>
      <w:r w:rsidR="009C1B6E">
        <w:rPr>
          <w:sz w:val="22"/>
        </w:rPr>
      </w:r>
      <w:r w:rsidR="009C1B6E">
        <w:rPr>
          <w:sz w:val="22"/>
        </w:rPr>
        <w:fldChar w:fldCharType="separate"/>
      </w:r>
      <w:r w:rsidR="00C6372A">
        <w:rPr>
          <w:sz w:val="22"/>
        </w:rPr>
        <w:fldChar w:fldCharType="end"/>
      </w:r>
      <w:r w:rsidR="00C6372A">
        <w:rPr>
          <w:sz w:val="22"/>
        </w:rPr>
        <w:t xml:space="preserve"> </w:t>
      </w:r>
      <w:r>
        <w:t>TS-II</w:t>
      </w:r>
    </w:p>
    <w:p w14:paraId="544D4AF4" w14:textId="77777777" w:rsidR="00347703" w:rsidRPr="00347703" w:rsidRDefault="00C637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C1B6E">
        <w:rPr>
          <w:sz w:val="22"/>
        </w:rPr>
      </w:r>
      <w:r w:rsidR="009C1B6E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Pr="00C6372A">
        <w:t>Reuse</w:t>
      </w:r>
      <w:r w:rsidR="00026800">
        <w:tab/>
      </w:r>
      <w:r w:rsidR="00026800">
        <w:tab/>
      </w:r>
      <w:r w:rsidR="00026800">
        <w:tab/>
      </w:r>
      <w:r w:rsidR="00026800">
        <w:tab/>
      </w:r>
      <w:r w:rsidR="00026800">
        <w:tab/>
      </w:r>
      <w:r w:rsidR="00026800">
        <w:tab/>
      </w:r>
      <w:r w:rsidR="00347703">
        <w:tab/>
      </w:r>
    </w:p>
    <w:sectPr w:rsidR="00347703" w:rsidRPr="00347703" w:rsidSect="00347703">
      <w:headerReference w:type="default" r:id="rId9"/>
      <w:pgSz w:w="12240" w:h="15840" w:code="1"/>
      <w:pgMar w:top="2700" w:right="1440" w:bottom="720" w:left="1440" w:header="720" w:footer="720" w:gutter="0"/>
      <w:paperSrc w:firs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17342" w14:textId="77777777" w:rsidR="00902CF1" w:rsidRDefault="00902CF1">
      <w:r>
        <w:separator/>
      </w:r>
    </w:p>
  </w:endnote>
  <w:endnote w:type="continuationSeparator" w:id="0">
    <w:p w14:paraId="72CBC39F" w14:textId="77777777" w:rsidR="00902CF1" w:rsidRDefault="0090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2B613" w14:textId="77777777" w:rsidR="00902CF1" w:rsidRDefault="00902CF1">
      <w:r>
        <w:separator/>
      </w:r>
    </w:p>
  </w:footnote>
  <w:footnote w:type="continuationSeparator" w:id="0">
    <w:p w14:paraId="7CD18E05" w14:textId="77777777" w:rsidR="00902CF1" w:rsidRDefault="00902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7F8D2" w14:textId="77777777" w:rsidR="00742E09" w:rsidRDefault="00742E09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C92FB27" wp14:editId="0DBA0101">
              <wp:simplePos x="0" y="0"/>
              <wp:positionH relativeFrom="column">
                <wp:posOffset>-409575</wp:posOffset>
              </wp:positionH>
              <wp:positionV relativeFrom="paragraph">
                <wp:posOffset>0</wp:posOffset>
              </wp:positionV>
              <wp:extent cx="749300" cy="9525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93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3C5442D" w14:textId="77777777" w:rsidR="00742E09" w:rsidRDefault="00742E09">
                          <w:r>
                            <w:rPr>
                              <w:noProof/>
                            </w:rPr>
                            <w:object w:dxaOrig="1176" w:dyaOrig="1488" w14:anchorId="7E2409E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8.85pt;height:74.5pt">
                                <v:imagedata r:id="rId1" o:title=""/>
                              </v:shape>
                              <o:OLEObject Type="Embed" ProgID="MSPhotoEd.3" ShapeID="_x0000_i1026" DrawAspect="Content" ObjectID="_1667629599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32.25pt;margin-top:0;width:59pt;height: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" o:allowincell="f" filled="f" stroked="f" strokeweight="0">
              <v:textbox inset="0,0,0,0">
                <w:txbxContent>
                  <w:p w:rsidR="00742E09" w:rsidRDefault="00742E09">
                    <w:r>
                      <w:rPr>
                        <w:noProof/>
                      </w:rPr>
                      <w:object w:dxaOrig="1176" w:dyaOrig="1488">
                        <v:shape id="_x0000_i1026" type="#_x0000_t75" style="width:58.8pt;height:74.4pt">
                          <v:imagedata r:id="rId3" o:title=""/>
                        </v:shape>
                        <o:OLEObject Type="Embed" ProgID="MSPhotoEd.3" ShapeID="_x0000_i1026" DrawAspect="Content" ObjectID="_1647323734" r:id="rId4"/>
                      </w:object>
                    </w:r>
                  </w:p>
                </w:txbxContent>
              </v:textbox>
            </v:rect>
          </w:pict>
        </mc:Fallback>
      </mc:AlternateContent>
    </w:r>
    <w:r>
      <w:tab/>
    </w:r>
    <w:r>
      <w:tab/>
    </w:r>
    <w:r>
      <w:tab/>
    </w:r>
  </w:p>
  <w:p w14:paraId="38D19703" w14:textId="77777777" w:rsidR="00742E09" w:rsidRDefault="00742E09">
    <w:pPr>
      <w:jc w:val="right"/>
    </w:pP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14"/>
      </w:rPr>
      <w:t>TEL 919 856 7400</w:t>
    </w:r>
  </w:p>
  <w:p w14:paraId="5B9B1858" w14:textId="77777777" w:rsidR="00742E09" w:rsidRDefault="00742E09" w:rsidP="00347703">
    <w:pPr>
      <w:pStyle w:val="BodyText"/>
      <w:tabs>
        <w:tab w:val="left" w:pos="3768"/>
        <w:tab w:val="right" w:pos="9360"/>
      </w:tabs>
      <w:jc w:val="left"/>
      <w:rPr>
        <w:rFonts w:ascii="Arial" w:hAnsi="Arial"/>
        <w:sz w:val="16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FAX 919 856 7407</w:t>
    </w:r>
  </w:p>
  <w:p w14:paraId="6801C208" w14:textId="77777777" w:rsidR="00742E09" w:rsidRDefault="00742E09">
    <w:pPr>
      <w:pStyle w:val="Heading1"/>
      <w:jc w:val="right"/>
      <w:rPr>
        <w:rFonts w:ascii="Times New Roman" w:hAnsi="Times New Roman"/>
        <w:b w:val="0"/>
        <w:sz w:val="16"/>
      </w:rPr>
    </w:pPr>
  </w:p>
  <w:p w14:paraId="267D937C" w14:textId="77777777" w:rsidR="00742E09" w:rsidRDefault="00742E09">
    <w:pPr>
      <w:pStyle w:val="Heading1"/>
      <w:jc w:val="center"/>
      <w:rPr>
        <w:sz w:val="14"/>
      </w:rPr>
    </w:pPr>
    <w:r>
      <w:t xml:space="preserve">       Environmental</w:t>
    </w:r>
    <w:r>
      <w:tab/>
      <w:t xml:space="preserve">    </w:t>
    </w:r>
    <w:r>
      <w:tab/>
    </w:r>
    <w:r>
      <w:tab/>
      <w:t xml:space="preserve">      </w:t>
    </w:r>
    <w:r>
      <w:tab/>
    </w:r>
    <w:r>
      <w:tab/>
    </w:r>
    <w:r>
      <w:tab/>
      <w:t xml:space="preserve">               </w:t>
    </w:r>
    <w:r>
      <w:rPr>
        <w:sz w:val="14"/>
      </w:rPr>
      <w:t>Water Quality Division</w:t>
    </w:r>
  </w:p>
  <w:p w14:paraId="3A8FC913" w14:textId="77777777" w:rsidR="00742E09" w:rsidRDefault="00742E09">
    <w:pPr>
      <w:pStyle w:val="Heading1"/>
      <w:rPr>
        <w:sz w:val="14"/>
      </w:rPr>
    </w:pPr>
    <w:r>
      <w:t xml:space="preserve">         Services</w:t>
    </w:r>
    <w:r>
      <w:tab/>
    </w:r>
    <w:r>
      <w:tab/>
      <w:t xml:space="preserve">        </w:t>
    </w:r>
    <w:r>
      <w:tab/>
    </w:r>
    <w:r>
      <w:tab/>
    </w:r>
    <w:r>
      <w:tab/>
      <w:t xml:space="preserve">        </w:t>
    </w:r>
    <w:r>
      <w:rPr>
        <w:sz w:val="14"/>
      </w:rPr>
      <w:t xml:space="preserve">336 Fayetteville St. </w:t>
    </w:r>
    <w:r>
      <w:rPr>
        <w:sz w:val="14"/>
      </w:rPr>
      <w:sym w:font="Symbol" w:char="F0B7"/>
    </w:r>
    <w:r>
      <w:rPr>
        <w:sz w:val="14"/>
      </w:rPr>
      <w:t xml:space="preserve"> P.O. Box 550 </w:t>
    </w:r>
    <w:r>
      <w:rPr>
        <w:sz w:val="14"/>
      </w:rPr>
      <w:sym w:font="Symbol" w:char="F0B7"/>
    </w:r>
    <w:r>
      <w:rPr>
        <w:sz w:val="14"/>
      </w:rPr>
      <w:t xml:space="preserve"> Raleigh, NC </w:t>
    </w:r>
    <w:r w:rsidR="00C6372A">
      <w:rPr>
        <w:sz w:val="14"/>
      </w:rPr>
      <w:t>2</w:t>
    </w:r>
    <w:r>
      <w:rPr>
        <w:sz w:val="14"/>
      </w:rPr>
      <w:t>7602</w:t>
    </w:r>
  </w:p>
  <w:p w14:paraId="3921AD41" w14:textId="77777777" w:rsidR="00742E09" w:rsidRDefault="00742E09">
    <w:pPr>
      <w:rPr>
        <w:sz w:val="22"/>
      </w:rPr>
    </w:pPr>
  </w:p>
  <w:p w14:paraId="5C0057CD" w14:textId="77777777" w:rsidR="00742E09" w:rsidRDefault="00742E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A9"/>
    <w:rsid w:val="00026800"/>
    <w:rsid w:val="00217A86"/>
    <w:rsid w:val="00300796"/>
    <w:rsid w:val="00347703"/>
    <w:rsid w:val="004119A9"/>
    <w:rsid w:val="0067525A"/>
    <w:rsid w:val="00742E09"/>
    <w:rsid w:val="007B5D59"/>
    <w:rsid w:val="008112AF"/>
    <w:rsid w:val="00851046"/>
    <w:rsid w:val="00902CF1"/>
    <w:rsid w:val="009C1B6E"/>
    <w:rsid w:val="00B7065C"/>
    <w:rsid w:val="00C6372A"/>
    <w:rsid w:val="00E9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53722378"/>
  <w15:docId w15:val="{960F157E-1401-42CC-98B8-C8450362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basedOn w:val="DefaultParagraphFont"/>
    <w:rPr>
      <w:rFonts w:ascii="Arial" w:hAnsi="Arial"/>
      <w:b/>
      <w:sz w:val="24"/>
    </w:rPr>
  </w:style>
  <w:style w:type="paragraph" w:styleId="BodyText">
    <w:name w:val="Body Text"/>
    <w:basedOn w:val="Normal"/>
    <w:semiHidden/>
    <w:pPr>
      <w:jc w:val="right"/>
    </w:pPr>
    <w:rPr>
      <w:b/>
      <w:sz w:val="18"/>
    </w:rPr>
  </w:style>
  <w:style w:type="character" w:customStyle="1" w:styleId="BodyTextChar">
    <w:name w:val="Body Text Char"/>
    <w:basedOn w:val="DefaultParagraphFont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in.milstein\Desktop\TA%20Design%20Review\_CA%20Design%20Packets_Consultants\WRP-030075-2019%20-%20Da%20Vinci%20SD%20Lot%202\Alternate%20Innovative%20Septic%20System%20Letter%20Drip%20Products%20Form%20Filling%20Version%201-17-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4EF3400371D4D9123D9E8D8AE72DE" ma:contentTypeVersion="9" ma:contentTypeDescription="Create a new document." ma:contentTypeScope="" ma:versionID="c1e167a193acd231d95915fad34d8ad8">
  <xsd:schema xmlns:xsd="http://www.w3.org/2001/XMLSchema" xmlns:xs="http://www.w3.org/2001/XMLSchema" xmlns:p="http://schemas.microsoft.com/office/2006/metadata/properties" xmlns:ns3="a468cf6c-ed49-43ea-b915-8cfd32edba7e" xmlns:ns4="09b6818e-c7a5-49c8-9051-a74319c59615" targetNamespace="http://schemas.microsoft.com/office/2006/metadata/properties" ma:root="true" ma:fieldsID="14554de55f64488f34843a23122d29bf" ns3:_="" ns4:_="">
    <xsd:import namespace="a468cf6c-ed49-43ea-b915-8cfd32edba7e"/>
    <xsd:import namespace="09b6818e-c7a5-49c8-9051-a74319c596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8cf6c-ed49-43ea-b915-8cfd32edb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6818e-c7a5-49c8-9051-a74319c596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728BFF-CD5D-4D05-A8B8-29A9F3822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8cf6c-ed49-43ea-b915-8cfd32edba7e"/>
    <ds:schemaRef ds:uri="09b6818e-c7a5-49c8-9051-a74319c59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6E8EFD-E811-4845-A66C-1FD9E1B41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6838C-9B91-4D71-815E-460B4B4710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Alternate Innovative Septic System Letter Drip Products Form Filling Version 1-17-17.dotx</Template>
  <TotalTime>0</TotalTime>
  <Pages>1</Pages>
  <Words>166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I, _____ hereby request the chamber system or</vt:lpstr>
    </vt:vector>
  </TitlesOfParts>
  <Company>Wake County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I, _____ hereby request the chamber system or</dc:title>
  <dc:creator>Justin M Milstein</dc:creator>
  <cp:lastModifiedBy>Justin Milstein</cp:lastModifiedBy>
  <cp:revision>2</cp:revision>
  <cp:lastPrinted>2012-10-19T20:45:00Z</cp:lastPrinted>
  <dcterms:created xsi:type="dcterms:W3CDTF">2020-11-23T14:40:00Z</dcterms:created>
  <dcterms:modified xsi:type="dcterms:W3CDTF">2020-11-23T14:40:00Z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0x010100C9A4EF3400371D4D9123D9E8D8AE72DE</vt:lpwstr>
  </property>
</Properties>
</file>